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16" w:rsidRPr="00085486" w:rsidRDefault="00D27116" w:rsidP="00D27116">
      <w:pPr>
        <w:jc w:val="center"/>
        <w:rPr>
          <w:rFonts w:hint="eastAsia"/>
          <w:b/>
          <w:sz w:val="28"/>
          <w:szCs w:val="28"/>
        </w:rPr>
      </w:pPr>
      <w:r w:rsidRPr="00085486">
        <w:rPr>
          <w:b/>
          <w:sz w:val="28"/>
          <w:szCs w:val="28"/>
        </w:rPr>
        <w:t>РОССИЙСКАЯ  ФЕДЕРАЦИЯ</w:t>
      </w:r>
    </w:p>
    <w:p w:rsidR="00D27116" w:rsidRPr="009506C5" w:rsidRDefault="00D27116" w:rsidP="00D27116">
      <w:pPr>
        <w:jc w:val="center"/>
        <w:rPr>
          <w:rFonts w:hint="eastAsia"/>
          <w:b/>
        </w:rPr>
      </w:pPr>
      <w:r w:rsidRPr="009506C5">
        <w:rPr>
          <w:b/>
        </w:rPr>
        <w:t>Иркутская область</w:t>
      </w:r>
    </w:p>
    <w:p w:rsidR="00D27116" w:rsidRDefault="00D27116" w:rsidP="00D27116">
      <w:pPr>
        <w:jc w:val="center"/>
        <w:rPr>
          <w:rFonts w:hint="eastAsia"/>
          <w:b/>
        </w:rPr>
      </w:pPr>
      <w:r>
        <w:rPr>
          <w:b/>
        </w:rPr>
        <w:t>Усть-Илимский район</w:t>
      </w:r>
    </w:p>
    <w:p w:rsidR="00D27116" w:rsidRPr="009D0881" w:rsidRDefault="00D27116" w:rsidP="00D27116">
      <w:pPr>
        <w:jc w:val="center"/>
        <w:rPr>
          <w:rFonts w:hint="eastAsia"/>
          <w:b/>
        </w:rPr>
      </w:pPr>
      <w:proofErr w:type="spellStart"/>
      <w:r>
        <w:rPr>
          <w:b/>
        </w:rPr>
        <w:t>Тубинское</w:t>
      </w:r>
      <w:proofErr w:type="spellEnd"/>
      <w:r>
        <w:rPr>
          <w:b/>
        </w:rPr>
        <w:t xml:space="preserve"> муниципальное образование</w:t>
      </w:r>
    </w:p>
    <w:p w:rsidR="00D27116" w:rsidRPr="009D0881" w:rsidRDefault="00D27116" w:rsidP="00D27116">
      <w:pPr>
        <w:jc w:val="center"/>
        <w:rPr>
          <w:rFonts w:hint="eastAsia"/>
          <w:b/>
        </w:rPr>
      </w:pPr>
    </w:p>
    <w:p w:rsidR="00D27116" w:rsidRPr="00FB2A87" w:rsidRDefault="00D27116" w:rsidP="00D27116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27116" w:rsidRPr="00343C55" w:rsidRDefault="00D27116" w:rsidP="00D27116">
      <w:pPr>
        <w:jc w:val="center"/>
        <w:rPr>
          <w:rFonts w:hint="eastAsia"/>
          <w:sz w:val="28"/>
          <w:szCs w:val="28"/>
        </w:rPr>
      </w:pPr>
    </w:p>
    <w:p w:rsidR="00D27116" w:rsidRPr="00343C55" w:rsidRDefault="00D27116" w:rsidP="00D27116">
      <w:pPr>
        <w:pStyle w:val="1"/>
        <w:rPr>
          <w:sz w:val="28"/>
          <w:szCs w:val="28"/>
        </w:rPr>
      </w:pPr>
      <w:r w:rsidRPr="00343C55">
        <w:rPr>
          <w:sz w:val="28"/>
          <w:szCs w:val="28"/>
        </w:rPr>
        <w:t>ПОСТАНОВЛЕНИЕ</w:t>
      </w:r>
    </w:p>
    <w:p w:rsidR="00D27116" w:rsidRDefault="00D27116" w:rsidP="00D27116">
      <w:pPr>
        <w:rPr>
          <w:rFonts w:hint="eastAsia"/>
        </w:rPr>
      </w:pPr>
    </w:p>
    <w:p w:rsidR="00D27116" w:rsidRDefault="00D27116" w:rsidP="00D27116">
      <w:pPr>
        <w:rPr>
          <w:rFonts w:hint="eastAsia"/>
        </w:rPr>
      </w:pPr>
    </w:p>
    <w:p w:rsidR="00D27116" w:rsidRDefault="00D27116" w:rsidP="00D27116">
      <w:pPr>
        <w:jc w:val="both"/>
        <w:rPr>
          <w:rFonts w:hint="eastAsia"/>
        </w:rPr>
      </w:pPr>
    </w:p>
    <w:p w:rsidR="00D27116" w:rsidRPr="00D02642" w:rsidRDefault="00D27116" w:rsidP="00D27116">
      <w:pPr>
        <w:jc w:val="both"/>
        <w:rPr>
          <w:rFonts w:hint="eastAsia"/>
          <w:u w:val="single"/>
        </w:rPr>
      </w:pPr>
      <w:r w:rsidRPr="00D02642">
        <w:rPr>
          <w:u w:val="single"/>
        </w:rPr>
        <w:t>от</w:t>
      </w:r>
      <w:r w:rsidR="009F136E">
        <w:rPr>
          <w:u w:val="single"/>
        </w:rPr>
        <w:t xml:space="preserve"> 03.04.2023</w:t>
      </w:r>
      <w:r w:rsidRPr="00D02642">
        <w:rPr>
          <w:u w:val="single"/>
        </w:rPr>
        <w:t xml:space="preserve"> № </w:t>
      </w:r>
      <w:r w:rsidR="009F136E">
        <w:rPr>
          <w:u w:val="single"/>
        </w:rPr>
        <w:t>26</w:t>
      </w:r>
      <w:r>
        <w:rPr>
          <w:u w:val="single"/>
        </w:rPr>
        <w:t xml:space="preserve">    </w:t>
      </w:r>
    </w:p>
    <w:p w:rsidR="00D27116" w:rsidRPr="007C66E9" w:rsidRDefault="009F136E" w:rsidP="00D27116">
      <w:pPr>
        <w:rPr>
          <w:rFonts w:hint="eastAsia"/>
        </w:rPr>
      </w:pPr>
      <w:r>
        <w:t xml:space="preserve">     </w:t>
      </w:r>
      <w:r w:rsidR="00D27116">
        <w:t>п. Тубинский</w:t>
      </w:r>
    </w:p>
    <w:p w:rsidR="00D27116" w:rsidRPr="009F136E" w:rsidRDefault="00D27116" w:rsidP="00D27116">
      <w:pPr>
        <w:autoSpaceDE w:val="0"/>
        <w:autoSpaceDN w:val="0"/>
        <w:adjustRightInd w:val="0"/>
        <w:jc w:val="center"/>
        <w:rPr>
          <w:rFonts w:hint="eastAsia"/>
          <w:bCs/>
          <w:i/>
          <w:color w:val="000000"/>
        </w:rPr>
      </w:pPr>
    </w:p>
    <w:p w:rsidR="009F136E" w:rsidRDefault="009F136E" w:rsidP="007F7970">
      <w:pPr>
        <w:shd w:val="clear" w:color="auto" w:fill="FFFFFF"/>
        <w:ind w:right="-5"/>
        <w:jc w:val="center"/>
        <w:rPr>
          <w:b/>
          <w:color w:val="212121"/>
          <w:spacing w:val="-1"/>
        </w:rPr>
      </w:pPr>
    </w:p>
    <w:p w:rsidR="003F37EE" w:rsidRDefault="003F37EE" w:rsidP="007F7970">
      <w:pPr>
        <w:shd w:val="clear" w:color="auto" w:fill="FFFFFF"/>
        <w:ind w:right="-5"/>
        <w:jc w:val="center"/>
        <w:rPr>
          <w:b/>
          <w:color w:val="212121"/>
          <w:spacing w:val="-1"/>
        </w:rPr>
      </w:pPr>
    </w:p>
    <w:p w:rsidR="009F136E" w:rsidRDefault="007F7970" w:rsidP="007F7970">
      <w:pPr>
        <w:shd w:val="clear" w:color="auto" w:fill="FFFFFF"/>
        <w:ind w:right="-5"/>
        <w:jc w:val="center"/>
        <w:rPr>
          <w:b/>
          <w:color w:val="212121"/>
          <w:spacing w:val="-1"/>
        </w:rPr>
      </w:pPr>
      <w:r w:rsidRPr="007F7970">
        <w:rPr>
          <w:b/>
          <w:color w:val="212121"/>
          <w:spacing w:val="-1"/>
        </w:rPr>
        <w:t xml:space="preserve">Об утверждении решения об условиях приватизации имущества, находящегося </w:t>
      </w:r>
    </w:p>
    <w:p w:rsidR="007F7970" w:rsidRDefault="007F7970" w:rsidP="007F7970">
      <w:pPr>
        <w:shd w:val="clear" w:color="auto" w:fill="FFFFFF"/>
        <w:ind w:right="-5"/>
        <w:jc w:val="center"/>
        <w:rPr>
          <w:rFonts w:hint="eastAsia"/>
          <w:b/>
          <w:color w:val="212121"/>
          <w:spacing w:val="-1"/>
        </w:rPr>
      </w:pPr>
      <w:r w:rsidRPr="007F7970">
        <w:rPr>
          <w:b/>
          <w:color w:val="212121"/>
          <w:spacing w:val="-1"/>
        </w:rPr>
        <w:t xml:space="preserve">в муниципальной собственности </w:t>
      </w:r>
      <w:r>
        <w:rPr>
          <w:b/>
          <w:color w:val="212121"/>
          <w:spacing w:val="-1"/>
        </w:rPr>
        <w:t xml:space="preserve">Тубинского </w:t>
      </w:r>
      <w:r w:rsidRPr="007F7970">
        <w:rPr>
          <w:b/>
          <w:color w:val="212121"/>
          <w:spacing w:val="-1"/>
        </w:rPr>
        <w:t xml:space="preserve">муниципального образования </w:t>
      </w:r>
    </w:p>
    <w:p w:rsidR="007F7970" w:rsidRDefault="007F7970" w:rsidP="007F7970">
      <w:pPr>
        <w:shd w:val="clear" w:color="auto" w:fill="FFFFFF"/>
        <w:ind w:right="-5"/>
        <w:jc w:val="center"/>
        <w:rPr>
          <w:rFonts w:hint="eastAsia"/>
          <w:color w:val="212121"/>
        </w:rPr>
      </w:pPr>
    </w:p>
    <w:p w:rsidR="007F7970" w:rsidRDefault="007F7970" w:rsidP="007F7970">
      <w:pPr>
        <w:shd w:val="clear" w:color="auto" w:fill="FFFFFF"/>
        <w:jc w:val="both"/>
        <w:rPr>
          <w:rFonts w:hint="eastAsia"/>
        </w:rPr>
      </w:pPr>
      <w:r>
        <w:t xml:space="preserve">  </w:t>
      </w:r>
      <w:r>
        <w:tab/>
      </w:r>
      <w:proofErr w:type="gramStart"/>
      <w:r>
        <w:t>В</w:t>
      </w:r>
      <w:r>
        <w:rPr>
          <w:spacing w:val="-1"/>
        </w:rPr>
        <w:t xml:space="preserve"> соответствии с Федеральным</w:t>
      </w:r>
      <w:r w:rsidR="009F136E">
        <w:rPr>
          <w:spacing w:val="-1"/>
        </w:rPr>
        <w:t>и законами</w:t>
      </w:r>
      <w:r>
        <w:rPr>
          <w:spacing w:val="-1"/>
        </w:rPr>
        <w:t xml:space="preserve"> </w:t>
      </w:r>
      <w:r w:rsidR="009F136E">
        <w:rPr>
          <w:spacing w:val="-1"/>
        </w:rPr>
        <w:t xml:space="preserve">от 06.10.2003 № 131-ФЗ </w:t>
      </w:r>
      <w:r w:rsidR="009F136E">
        <w:t xml:space="preserve">«Об общих принципах организации местного самоуправления в Российской Федерации», </w:t>
      </w:r>
      <w:r>
        <w:rPr>
          <w:spacing w:val="-1"/>
        </w:rPr>
        <w:t xml:space="preserve">от 21.12.2001 № 178-ФЗ «О приватизации государственного и муниципального имущества», </w:t>
      </w:r>
      <w:r>
        <w:t>Положением о приватизации муниципального имущества</w:t>
      </w:r>
      <w:r w:rsidR="005B65BF">
        <w:t>, находящегося в собственности Тубинского муниципального образования</w:t>
      </w:r>
      <w:r>
        <w:t>, утвержденным решением Д</w:t>
      </w:r>
      <w:r>
        <w:rPr>
          <w:color w:val="212121"/>
          <w:spacing w:val="-1"/>
        </w:rPr>
        <w:t xml:space="preserve">умы </w:t>
      </w:r>
      <w:r w:rsidR="005B65BF">
        <w:rPr>
          <w:color w:val="212121"/>
          <w:spacing w:val="-1"/>
        </w:rPr>
        <w:t xml:space="preserve">Тубинского </w:t>
      </w:r>
      <w:r>
        <w:rPr>
          <w:color w:val="212121"/>
          <w:spacing w:val="-1"/>
        </w:rPr>
        <w:t xml:space="preserve">муниципального образования </w:t>
      </w:r>
      <w:r w:rsidR="005B65BF">
        <w:rPr>
          <w:color w:val="212121"/>
          <w:spacing w:val="-1"/>
        </w:rPr>
        <w:t>четвертого</w:t>
      </w:r>
      <w:r w:rsidR="00193ED5">
        <w:rPr>
          <w:color w:val="212121"/>
          <w:spacing w:val="-1"/>
        </w:rPr>
        <w:t xml:space="preserve"> </w:t>
      </w:r>
      <w:r>
        <w:rPr>
          <w:color w:val="212121"/>
          <w:spacing w:val="-1"/>
        </w:rPr>
        <w:t>созыва от 2</w:t>
      </w:r>
      <w:r w:rsidR="00193ED5">
        <w:rPr>
          <w:color w:val="212121"/>
          <w:spacing w:val="-1"/>
        </w:rPr>
        <w:t>6.12.2019</w:t>
      </w:r>
      <w:r>
        <w:rPr>
          <w:color w:val="212121"/>
          <w:spacing w:val="-1"/>
        </w:rPr>
        <w:t xml:space="preserve"> № </w:t>
      </w:r>
      <w:r w:rsidR="00193ED5">
        <w:rPr>
          <w:color w:val="212121"/>
          <w:spacing w:val="-1"/>
        </w:rPr>
        <w:t>24/5</w:t>
      </w:r>
      <w:r>
        <w:rPr>
          <w:color w:val="212121"/>
          <w:spacing w:val="-1"/>
        </w:rPr>
        <w:t xml:space="preserve">, Прогнозным планом (программой) приватизации муниципального имущества </w:t>
      </w:r>
      <w:r w:rsidR="00193ED5">
        <w:rPr>
          <w:color w:val="212121"/>
          <w:spacing w:val="-1"/>
        </w:rPr>
        <w:t>Тубинского муниципального образования 202</w:t>
      </w:r>
      <w:r w:rsidR="00AB099F">
        <w:rPr>
          <w:color w:val="212121"/>
          <w:spacing w:val="-1"/>
        </w:rPr>
        <w:t>3</w:t>
      </w:r>
      <w:r>
        <w:rPr>
          <w:color w:val="212121"/>
          <w:spacing w:val="-1"/>
        </w:rPr>
        <w:t xml:space="preserve"> год</w:t>
      </w:r>
      <w:proofErr w:type="gramEnd"/>
      <w:r>
        <w:rPr>
          <w:color w:val="212121"/>
          <w:spacing w:val="-1"/>
        </w:rPr>
        <w:t xml:space="preserve">, утвержденным решением  Думы </w:t>
      </w:r>
      <w:r w:rsidR="00193ED5">
        <w:rPr>
          <w:color w:val="212121"/>
          <w:spacing w:val="-1"/>
        </w:rPr>
        <w:t xml:space="preserve">Тубинского </w:t>
      </w:r>
      <w:r>
        <w:rPr>
          <w:color w:val="212121"/>
          <w:spacing w:val="-1"/>
        </w:rPr>
        <w:t xml:space="preserve">муниципального образования </w:t>
      </w:r>
      <w:r w:rsidR="00AB099F">
        <w:rPr>
          <w:color w:val="212121"/>
          <w:spacing w:val="-1"/>
        </w:rPr>
        <w:t>пятого</w:t>
      </w:r>
      <w:r>
        <w:rPr>
          <w:color w:val="212121"/>
          <w:spacing w:val="-1"/>
        </w:rPr>
        <w:t xml:space="preserve"> созыва от </w:t>
      </w:r>
      <w:r w:rsidR="00AB099F">
        <w:rPr>
          <w:color w:val="212121"/>
          <w:spacing w:val="-1"/>
        </w:rPr>
        <w:t>31.03.2023</w:t>
      </w:r>
      <w:r>
        <w:rPr>
          <w:color w:val="212121"/>
          <w:spacing w:val="-1"/>
        </w:rPr>
        <w:t xml:space="preserve"> №</w:t>
      </w:r>
      <w:r w:rsidR="00193ED5">
        <w:rPr>
          <w:color w:val="212121"/>
          <w:spacing w:val="-1"/>
        </w:rPr>
        <w:t xml:space="preserve"> </w:t>
      </w:r>
      <w:r w:rsidR="00AB099F">
        <w:rPr>
          <w:color w:val="212121"/>
          <w:spacing w:val="-1"/>
        </w:rPr>
        <w:t>9/2</w:t>
      </w:r>
      <w:r>
        <w:rPr>
          <w:color w:val="212121"/>
          <w:spacing w:val="-1"/>
        </w:rPr>
        <w:t xml:space="preserve">, </w:t>
      </w:r>
      <w:r>
        <w:rPr>
          <w:spacing w:val="2"/>
        </w:rPr>
        <w:t xml:space="preserve">руководствуясь статьями </w:t>
      </w:r>
      <w:r w:rsidR="00193ED5">
        <w:rPr>
          <w:spacing w:val="2"/>
        </w:rPr>
        <w:t>32</w:t>
      </w:r>
      <w:r>
        <w:rPr>
          <w:spacing w:val="2"/>
        </w:rPr>
        <w:t xml:space="preserve">, </w:t>
      </w:r>
      <w:r w:rsidR="00193ED5">
        <w:rPr>
          <w:spacing w:val="2"/>
        </w:rPr>
        <w:t>46</w:t>
      </w:r>
      <w:r>
        <w:rPr>
          <w:spacing w:val="2"/>
        </w:rPr>
        <w:t xml:space="preserve"> Устава </w:t>
      </w:r>
      <w:r w:rsidR="00193ED5">
        <w:rPr>
          <w:spacing w:val="2"/>
        </w:rPr>
        <w:t xml:space="preserve">Тубинского </w:t>
      </w:r>
      <w:r>
        <w:rPr>
          <w:spacing w:val="2"/>
        </w:rPr>
        <w:t xml:space="preserve">муниципального </w:t>
      </w:r>
      <w:r w:rsidR="00193ED5">
        <w:t xml:space="preserve">образования </w:t>
      </w:r>
    </w:p>
    <w:p w:rsidR="007F7970" w:rsidRDefault="007F7970" w:rsidP="007F7970">
      <w:pPr>
        <w:shd w:val="clear" w:color="auto" w:fill="FFFFFF"/>
        <w:jc w:val="both"/>
        <w:rPr>
          <w:rFonts w:hint="eastAsia"/>
          <w:spacing w:val="-1"/>
        </w:rPr>
      </w:pPr>
    </w:p>
    <w:p w:rsidR="00193ED5" w:rsidRPr="00343C55" w:rsidRDefault="00193ED5" w:rsidP="00193ED5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F7970" w:rsidRDefault="007F7970" w:rsidP="007F7970">
      <w:pPr>
        <w:shd w:val="clear" w:color="auto" w:fill="FFFFFF"/>
        <w:jc w:val="center"/>
        <w:rPr>
          <w:rFonts w:hint="eastAsia"/>
        </w:rPr>
      </w:pPr>
    </w:p>
    <w:p w:rsidR="007F7970" w:rsidRDefault="007F7970" w:rsidP="007F7970">
      <w:pPr>
        <w:shd w:val="clear" w:color="auto" w:fill="FFFFFF"/>
        <w:ind w:firstLine="708"/>
        <w:jc w:val="both"/>
        <w:rPr>
          <w:rFonts w:hint="eastAsia"/>
          <w:color w:val="212121"/>
          <w:spacing w:val="-1"/>
        </w:rPr>
      </w:pPr>
      <w:r>
        <w:rPr>
          <w:spacing w:val="-1"/>
        </w:rPr>
        <w:t xml:space="preserve">1. Утвердить решение об условиях приватизации </w:t>
      </w:r>
      <w:r>
        <w:rPr>
          <w:color w:val="212121"/>
          <w:spacing w:val="-1"/>
        </w:rPr>
        <w:t xml:space="preserve">имущества, находящегося в муниципальной собственности </w:t>
      </w:r>
      <w:r w:rsidR="00193ED5">
        <w:rPr>
          <w:color w:val="212121"/>
          <w:spacing w:val="-1"/>
        </w:rPr>
        <w:t xml:space="preserve">Тубинского </w:t>
      </w:r>
      <w:r>
        <w:rPr>
          <w:color w:val="212121"/>
          <w:spacing w:val="-1"/>
        </w:rPr>
        <w:t>муниципального обра</w:t>
      </w:r>
      <w:r w:rsidR="00193ED5">
        <w:rPr>
          <w:color w:val="212121"/>
          <w:spacing w:val="-1"/>
        </w:rPr>
        <w:t>зования</w:t>
      </w:r>
      <w:r>
        <w:rPr>
          <w:color w:val="212121"/>
          <w:spacing w:val="-1"/>
        </w:rPr>
        <w:t>, подлежащего приватизации путем продажи муниципального имущества на аукционе</w:t>
      </w:r>
      <w:r w:rsidR="009F136E">
        <w:rPr>
          <w:color w:val="212121"/>
          <w:spacing w:val="-1"/>
        </w:rPr>
        <w:t>,</w:t>
      </w:r>
      <w:r>
        <w:rPr>
          <w:color w:val="212121"/>
          <w:spacing w:val="-1"/>
        </w:rPr>
        <w:t xml:space="preserve"> согласно приложению.</w:t>
      </w:r>
    </w:p>
    <w:p w:rsidR="007F7970" w:rsidRDefault="007F7970" w:rsidP="007F7970">
      <w:pPr>
        <w:shd w:val="clear" w:color="auto" w:fill="FFFFFF"/>
        <w:ind w:firstLine="708"/>
        <w:jc w:val="both"/>
        <w:rPr>
          <w:rFonts w:hint="eastAsia"/>
          <w:color w:val="212121"/>
          <w:spacing w:val="-1"/>
        </w:rPr>
      </w:pPr>
      <w:r>
        <w:rPr>
          <w:color w:val="212121"/>
          <w:spacing w:val="-1"/>
        </w:rPr>
        <w:t>2. Установить цену имущества равной рыночной стоимости имущества в соответствии с отчетами по оценке имущества, опре</w:t>
      </w:r>
      <w:r w:rsidR="009F136E">
        <w:rPr>
          <w:color w:val="212121"/>
          <w:spacing w:val="-1"/>
        </w:rPr>
        <w:t xml:space="preserve">деленной независимым оценщиком </w:t>
      </w:r>
      <w:r w:rsidR="009F136E" w:rsidRPr="009F136E">
        <w:rPr>
          <w:rFonts w:ascii="Times New Roman" w:hAnsi="Times New Roman" w:cs="Times New Roman"/>
          <w:color w:val="212121"/>
          <w:spacing w:val="-1"/>
        </w:rPr>
        <w:t>Индивидуальным</w:t>
      </w:r>
      <w:r w:rsidR="009F136E">
        <w:rPr>
          <w:rFonts w:hint="eastAsia"/>
          <w:color w:val="212121"/>
          <w:spacing w:val="-1"/>
        </w:rPr>
        <w:t xml:space="preserve"> </w:t>
      </w:r>
      <w:r>
        <w:rPr>
          <w:color w:val="212121"/>
          <w:spacing w:val="-1"/>
        </w:rPr>
        <w:t xml:space="preserve">предпринимателем </w:t>
      </w:r>
      <w:proofErr w:type="spellStart"/>
      <w:r>
        <w:rPr>
          <w:color w:val="212121"/>
          <w:spacing w:val="-1"/>
        </w:rPr>
        <w:t>Веселкиной</w:t>
      </w:r>
      <w:proofErr w:type="spellEnd"/>
      <w:r>
        <w:rPr>
          <w:color w:val="212121"/>
          <w:spacing w:val="-1"/>
        </w:rPr>
        <w:t xml:space="preserve"> Юлией Константиновной. </w:t>
      </w:r>
    </w:p>
    <w:p w:rsidR="007F7970" w:rsidRPr="007D6DEA" w:rsidRDefault="007F7970" w:rsidP="007F7970">
      <w:pPr>
        <w:shd w:val="clear" w:color="auto" w:fill="FFFFFF"/>
        <w:ind w:firstLine="720"/>
        <w:jc w:val="both"/>
        <w:rPr>
          <w:rFonts w:eastAsia="Arial"/>
          <w:color w:val="212121"/>
          <w:spacing w:val="-1"/>
        </w:rPr>
      </w:pPr>
      <w:r>
        <w:rPr>
          <w:color w:val="212121"/>
          <w:spacing w:val="-1"/>
        </w:rPr>
        <w:t>3. Установить, что о</w:t>
      </w:r>
      <w:r>
        <w:rPr>
          <w:rFonts w:eastAsia="Arial"/>
          <w:color w:val="212121"/>
          <w:spacing w:val="-1"/>
        </w:rPr>
        <w:t>плата приобретаемого имущества осуществляется единовременно.</w:t>
      </w:r>
    </w:p>
    <w:p w:rsidR="007F7970" w:rsidRDefault="007F7970" w:rsidP="007F7970">
      <w:pPr>
        <w:shd w:val="clear" w:color="auto" w:fill="FFFFFF"/>
        <w:ind w:firstLine="708"/>
        <w:jc w:val="both"/>
        <w:rPr>
          <w:rFonts w:hint="eastAsia"/>
          <w:color w:val="212121"/>
          <w:spacing w:val="-1"/>
        </w:rPr>
      </w:pPr>
      <w:r>
        <w:rPr>
          <w:color w:val="212121"/>
          <w:spacing w:val="-1"/>
        </w:rPr>
        <w:t xml:space="preserve">4. </w:t>
      </w:r>
      <w:r w:rsidR="00193ED5">
        <w:rPr>
          <w:color w:val="212121"/>
          <w:spacing w:val="-1"/>
        </w:rPr>
        <w:t xml:space="preserve"> О</w:t>
      </w:r>
      <w:r>
        <w:rPr>
          <w:color w:val="212121"/>
          <w:spacing w:val="-1"/>
        </w:rPr>
        <w:t>беспечить опубликование  информационного сообщения о продаже и</w:t>
      </w:r>
      <w:r w:rsidR="00193ED5">
        <w:rPr>
          <w:color w:val="212121"/>
          <w:spacing w:val="-1"/>
        </w:rPr>
        <w:t>мущества в газете «Муниципальные</w:t>
      </w:r>
      <w:r>
        <w:rPr>
          <w:color w:val="212121"/>
          <w:spacing w:val="-1"/>
        </w:rPr>
        <w:t xml:space="preserve"> вести» и </w:t>
      </w:r>
      <w:r w:rsidR="009F136E">
        <w:rPr>
          <w:color w:val="212121"/>
          <w:spacing w:val="-1"/>
        </w:rPr>
        <w:t>размещение</w:t>
      </w:r>
      <w:r>
        <w:rPr>
          <w:color w:val="212121"/>
          <w:spacing w:val="-1"/>
        </w:rPr>
        <w:t xml:space="preserve"> на официальном сайте </w:t>
      </w:r>
      <w:hyperlink r:id="rId6" w:history="1">
        <w:r>
          <w:rPr>
            <w:rStyle w:val="a3"/>
            <w:spacing w:val="-1"/>
            <w:lang w:val="en-US"/>
          </w:rPr>
          <w:t>www</w:t>
        </w:r>
        <w:r w:rsidRPr="008A3161">
          <w:rPr>
            <w:rStyle w:val="a3"/>
            <w:spacing w:val="-1"/>
          </w:rPr>
          <w:t>.</w:t>
        </w:r>
        <w:r>
          <w:rPr>
            <w:rStyle w:val="a3"/>
            <w:spacing w:val="-1"/>
            <w:lang w:val="en-US"/>
          </w:rPr>
          <w:t>torgi</w:t>
        </w:r>
        <w:r w:rsidRPr="008A3161">
          <w:rPr>
            <w:rStyle w:val="a3"/>
            <w:spacing w:val="-1"/>
          </w:rPr>
          <w:t>.</w:t>
        </w:r>
        <w:r>
          <w:rPr>
            <w:rStyle w:val="a3"/>
            <w:spacing w:val="-1"/>
            <w:lang w:val="en-US"/>
          </w:rPr>
          <w:t>gov</w:t>
        </w:r>
        <w:r w:rsidRPr="008A3161">
          <w:rPr>
            <w:rStyle w:val="a3"/>
            <w:spacing w:val="-1"/>
          </w:rPr>
          <w:t>.</w:t>
        </w:r>
        <w:r>
          <w:rPr>
            <w:rStyle w:val="a3"/>
            <w:spacing w:val="-1"/>
            <w:lang w:val="en-US"/>
          </w:rPr>
          <w:t>ru</w:t>
        </w:r>
      </w:hyperlink>
      <w:r w:rsidRPr="008A3161">
        <w:rPr>
          <w:color w:val="212121"/>
          <w:spacing w:val="-1"/>
        </w:rPr>
        <w:t xml:space="preserve"> </w:t>
      </w:r>
      <w:r>
        <w:rPr>
          <w:color w:val="212121"/>
          <w:spacing w:val="-1"/>
        </w:rPr>
        <w:t>Российской Федерации, www.</w:t>
      </w:r>
      <w:r w:rsidR="00193ED5">
        <w:rPr>
          <w:color w:val="212121"/>
          <w:spacing w:val="-1"/>
          <w:lang w:val="en-US"/>
        </w:rPr>
        <w:t>sberbank</w:t>
      </w:r>
      <w:r w:rsidR="00193ED5" w:rsidRPr="00193ED5">
        <w:rPr>
          <w:color w:val="212121"/>
          <w:spacing w:val="-1"/>
        </w:rPr>
        <w:t>-</w:t>
      </w:r>
      <w:r w:rsidR="00193ED5">
        <w:rPr>
          <w:color w:val="212121"/>
          <w:spacing w:val="-1"/>
          <w:lang w:val="en-US"/>
        </w:rPr>
        <w:t>ACT</w:t>
      </w:r>
      <w:r>
        <w:rPr>
          <w:color w:val="212121"/>
          <w:spacing w:val="-1"/>
        </w:rPr>
        <w:t xml:space="preserve"> и </w:t>
      </w:r>
      <w:r w:rsidR="00193ED5">
        <w:rPr>
          <w:color w:val="212121"/>
          <w:spacing w:val="-1"/>
        </w:rPr>
        <w:t>а</w:t>
      </w:r>
      <w:r>
        <w:rPr>
          <w:color w:val="212121"/>
          <w:spacing w:val="-1"/>
        </w:rPr>
        <w:t xml:space="preserve">дминистрации </w:t>
      </w:r>
      <w:r w:rsidR="009F136E">
        <w:rPr>
          <w:color w:val="212121"/>
          <w:spacing w:val="-1"/>
        </w:rPr>
        <w:t xml:space="preserve">Тубинского </w:t>
      </w:r>
      <w:r>
        <w:rPr>
          <w:color w:val="212121"/>
          <w:spacing w:val="-1"/>
        </w:rPr>
        <w:t>муниципального образования в информационно-телекоммуникационной сети «Интернет»;</w:t>
      </w:r>
    </w:p>
    <w:p w:rsidR="007F7970" w:rsidRDefault="007F7970" w:rsidP="007F7970">
      <w:pPr>
        <w:shd w:val="clear" w:color="auto" w:fill="FFFFFF"/>
        <w:ind w:left="45" w:right="5"/>
        <w:rPr>
          <w:color w:val="000000"/>
        </w:rPr>
      </w:pPr>
    </w:p>
    <w:p w:rsidR="003F37EE" w:rsidRDefault="003F37EE" w:rsidP="007F7970">
      <w:pPr>
        <w:shd w:val="clear" w:color="auto" w:fill="FFFFFF"/>
        <w:ind w:left="45" w:right="5"/>
        <w:rPr>
          <w:color w:val="000000"/>
        </w:rPr>
      </w:pPr>
    </w:p>
    <w:p w:rsidR="003F37EE" w:rsidRDefault="003F37EE" w:rsidP="007F7970">
      <w:pPr>
        <w:shd w:val="clear" w:color="auto" w:fill="FFFFFF"/>
        <w:ind w:left="45" w:right="5"/>
        <w:rPr>
          <w:rFonts w:hint="eastAsia"/>
          <w:color w:val="000000"/>
        </w:rPr>
      </w:pPr>
    </w:p>
    <w:p w:rsidR="007F7970" w:rsidRDefault="00193ED5" w:rsidP="00193ED5">
      <w:pPr>
        <w:shd w:val="clear" w:color="auto" w:fill="FFFFFF"/>
        <w:ind w:left="45" w:right="5" w:firstLine="806"/>
        <w:jc w:val="both"/>
        <w:rPr>
          <w:rFonts w:hint="eastAsia"/>
          <w:color w:val="000000"/>
        </w:rPr>
      </w:pPr>
      <w:r>
        <w:rPr>
          <w:color w:val="000000"/>
        </w:rPr>
        <w:t>Глава администрации</w:t>
      </w:r>
    </w:p>
    <w:p w:rsidR="00193ED5" w:rsidRDefault="00193ED5" w:rsidP="00193ED5">
      <w:pPr>
        <w:shd w:val="clear" w:color="auto" w:fill="FFFFFF"/>
        <w:ind w:left="45" w:right="5" w:hanging="45"/>
        <w:jc w:val="both"/>
        <w:rPr>
          <w:rFonts w:hint="eastAsia"/>
          <w:color w:val="212121"/>
        </w:rPr>
      </w:pPr>
      <w:r>
        <w:rPr>
          <w:color w:val="000000"/>
        </w:rPr>
        <w:t>Тубинского муниципального образования                                                     О.В.Рогожникова</w:t>
      </w:r>
    </w:p>
    <w:p w:rsidR="003F37EE" w:rsidRDefault="003F37EE" w:rsidP="007F7970">
      <w:pPr>
        <w:tabs>
          <w:tab w:val="left" w:pos="-2160"/>
        </w:tabs>
        <w:autoSpaceDE w:val="0"/>
        <w:ind w:left="5664"/>
        <w:jc w:val="right"/>
        <w:rPr>
          <w:rFonts w:ascii="Times New Roman" w:hAnsi="Times New Roman" w:cs="Times New Roman"/>
          <w:b/>
        </w:rPr>
      </w:pPr>
    </w:p>
    <w:p w:rsidR="007F7970" w:rsidRPr="00193ED5" w:rsidRDefault="00193ED5" w:rsidP="007F7970">
      <w:pPr>
        <w:tabs>
          <w:tab w:val="left" w:pos="-2160"/>
        </w:tabs>
        <w:autoSpaceDE w:val="0"/>
        <w:ind w:left="5664"/>
        <w:jc w:val="right"/>
        <w:rPr>
          <w:rFonts w:ascii="Times New Roman" w:hAnsi="Times New Roman" w:cs="Times New Roman"/>
          <w:b/>
        </w:rPr>
      </w:pPr>
      <w:r w:rsidRPr="00193ED5">
        <w:rPr>
          <w:rFonts w:ascii="Times New Roman" w:hAnsi="Times New Roman" w:cs="Times New Roman"/>
          <w:b/>
        </w:rPr>
        <w:lastRenderedPageBreak/>
        <w:t>ПРИЛОЖЕНИЕ</w:t>
      </w:r>
    </w:p>
    <w:p w:rsidR="007F7970" w:rsidRDefault="007F7970" w:rsidP="007F7970">
      <w:pPr>
        <w:tabs>
          <w:tab w:val="left" w:pos="-2160"/>
        </w:tabs>
        <w:autoSpaceDE w:val="0"/>
        <w:ind w:left="5664"/>
        <w:jc w:val="right"/>
        <w:rPr>
          <w:rFonts w:hint="eastAsia"/>
        </w:rPr>
      </w:pPr>
      <w:r>
        <w:t xml:space="preserve">к постановлению </w:t>
      </w:r>
      <w:r w:rsidR="00F03480">
        <w:t>а</w:t>
      </w:r>
      <w:r>
        <w:t>дминистрации</w:t>
      </w:r>
    </w:p>
    <w:p w:rsidR="007F7970" w:rsidRDefault="00F03480" w:rsidP="007F7970">
      <w:pPr>
        <w:tabs>
          <w:tab w:val="left" w:pos="-2160"/>
        </w:tabs>
        <w:autoSpaceDE w:val="0"/>
        <w:ind w:left="5664"/>
        <w:jc w:val="right"/>
        <w:rPr>
          <w:rFonts w:hint="eastAsia"/>
        </w:rPr>
      </w:pPr>
      <w:r>
        <w:t xml:space="preserve">Тубинского </w:t>
      </w:r>
      <w:r w:rsidR="009F136E">
        <w:t xml:space="preserve">муниципального </w:t>
      </w:r>
      <w:r w:rsidR="007F7970">
        <w:t>образования</w:t>
      </w:r>
    </w:p>
    <w:p w:rsidR="007F7970" w:rsidRPr="00103B02" w:rsidRDefault="009F136E" w:rsidP="007F7970">
      <w:pPr>
        <w:tabs>
          <w:tab w:val="left" w:pos="-2160"/>
        </w:tabs>
        <w:autoSpaceDE w:val="0"/>
        <w:ind w:left="5664"/>
        <w:jc w:val="right"/>
        <w:rPr>
          <w:rFonts w:hint="eastAsia"/>
        </w:rPr>
      </w:pPr>
      <w:r w:rsidRPr="00D02642">
        <w:rPr>
          <w:u w:val="single"/>
        </w:rPr>
        <w:t>от</w:t>
      </w:r>
      <w:r>
        <w:rPr>
          <w:u w:val="single"/>
        </w:rPr>
        <w:t xml:space="preserve"> 03.04.2023</w:t>
      </w:r>
      <w:r w:rsidRPr="00D02642">
        <w:rPr>
          <w:u w:val="single"/>
        </w:rPr>
        <w:t xml:space="preserve"> № </w:t>
      </w:r>
      <w:r>
        <w:rPr>
          <w:u w:val="single"/>
        </w:rPr>
        <w:t>26</w:t>
      </w:r>
    </w:p>
    <w:p w:rsidR="007F7970" w:rsidRDefault="007F7970" w:rsidP="007F7970">
      <w:pPr>
        <w:shd w:val="clear" w:color="auto" w:fill="FFFFFF"/>
        <w:ind w:right="5"/>
        <w:jc w:val="right"/>
        <w:rPr>
          <w:rFonts w:hint="eastAsia"/>
          <w:color w:val="212121"/>
        </w:rPr>
      </w:pPr>
    </w:p>
    <w:p w:rsidR="007F7970" w:rsidRDefault="007F7970" w:rsidP="007F7970">
      <w:pPr>
        <w:shd w:val="clear" w:color="auto" w:fill="FFFFFF"/>
        <w:ind w:right="5"/>
        <w:jc w:val="right"/>
        <w:rPr>
          <w:rFonts w:hint="eastAsia"/>
          <w:color w:val="212121"/>
        </w:rPr>
      </w:pPr>
    </w:p>
    <w:p w:rsidR="007F7970" w:rsidRDefault="007F7970" w:rsidP="007F7970">
      <w:pPr>
        <w:shd w:val="clear" w:color="auto" w:fill="FFFFFF"/>
        <w:ind w:right="5"/>
        <w:jc w:val="right"/>
        <w:rPr>
          <w:rFonts w:hint="eastAsia"/>
          <w:color w:val="212121"/>
        </w:rPr>
      </w:pPr>
    </w:p>
    <w:p w:rsidR="009F136E" w:rsidRPr="009F136E" w:rsidRDefault="009F136E" w:rsidP="007F7970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color w:val="212121"/>
        </w:rPr>
      </w:pPr>
      <w:r w:rsidRPr="009F136E">
        <w:rPr>
          <w:rFonts w:ascii="Times New Roman" w:hAnsi="Times New Roman" w:cs="Times New Roman"/>
          <w:b/>
          <w:color w:val="212121"/>
        </w:rPr>
        <w:t xml:space="preserve">РЕШЕНИЕ </w:t>
      </w:r>
    </w:p>
    <w:p w:rsidR="007F7970" w:rsidRPr="009F136E" w:rsidRDefault="009F136E" w:rsidP="007F7970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color w:val="212121"/>
        </w:rPr>
      </w:pPr>
      <w:r w:rsidRPr="009F136E">
        <w:rPr>
          <w:rFonts w:ascii="Times New Roman" w:hAnsi="Times New Roman" w:cs="Times New Roman"/>
          <w:b/>
          <w:color w:val="212121"/>
        </w:rPr>
        <w:t xml:space="preserve">ОБ УСЛОВИЯХ ПРИВАТИЗАЦИИ ИМУЩЕСТВА, НАХОДЯЩЕГОСЯ </w:t>
      </w:r>
      <w:r w:rsidRPr="009F136E">
        <w:rPr>
          <w:rFonts w:ascii="Times New Roman" w:hAnsi="Times New Roman" w:cs="Times New Roman"/>
          <w:b/>
          <w:color w:val="212121"/>
          <w:spacing w:val="-1"/>
        </w:rPr>
        <w:t xml:space="preserve"> В МУНИЦИПАЛЬНОЙ СОБСТВЕННОСТИ ТУБИНСКОГО МУНИЦИПАЛЬНОГО ОБРАЗОВАНИЯ, ПОДЛЕЖАЩЕЕ ПРИВАТИЗАЦИИ ПУТЕМ ПРОДАЖИ МУНИЦИПАЛЬНОГО ИМУЩЕСТВА НА АУКЦИОНЕ</w:t>
      </w:r>
    </w:p>
    <w:p w:rsidR="007F7970" w:rsidRPr="00E13C21" w:rsidRDefault="007F7970" w:rsidP="007F7970">
      <w:pPr>
        <w:shd w:val="clear" w:color="auto" w:fill="FFFFFF"/>
        <w:ind w:right="5"/>
        <w:jc w:val="center"/>
        <w:rPr>
          <w:rFonts w:hint="eastAsia"/>
          <w:color w:val="212121"/>
        </w:rPr>
      </w:pPr>
    </w:p>
    <w:p w:rsidR="007F7970" w:rsidRPr="00E13C21" w:rsidRDefault="00F03480" w:rsidP="007F7970">
      <w:pPr>
        <w:ind w:firstLine="708"/>
        <w:jc w:val="both"/>
        <w:rPr>
          <w:rFonts w:hint="eastAsia"/>
        </w:rPr>
      </w:pPr>
      <w:r>
        <w:t>Транспортное средство 7511АЕ138 Мусоровоз ГАЗ-САЗ-3901-10, год выпуска 2011</w:t>
      </w:r>
      <w:r w:rsidR="007F7970" w:rsidRPr="00E13C21">
        <w:t>;</w:t>
      </w:r>
      <w:r w:rsidR="007F7970" w:rsidRPr="00E13C21">
        <w:rPr>
          <w:color w:val="212121"/>
          <w:spacing w:val="-1"/>
        </w:rPr>
        <w:t xml:space="preserve"> рыночная стоимость </w:t>
      </w:r>
      <w:r w:rsidR="00AB099F">
        <w:rPr>
          <w:color w:val="212121"/>
          <w:spacing w:val="-1"/>
        </w:rPr>
        <w:t>51</w:t>
      </w:r>
      <w:r w:rsidR="00861B1C">
        <w:rPr>
          <w:color w:val="212121"/>
          <w:spacing w:val="-1"/>
        </w:rPr>
        <w:t>0000,00 (</w:t>
      </w:r>
      <w:r w:rsidR="00AB099F">
        <w:rPr>
          <w:color w:val="212121"/>
          <w:spacing w:val="-1"/>
        </w:rPr>
        <w:t>пятьсот десять</w:t>
      </w:r>
      <w:r w:rsidR="00861B1C">
        <w:rPr>
          <w:color w:val="212121"/>
          <w:spacing w:val="-1"/>
        </w:rPr>
        <w:t xml:space="preserve"> тысяч</w:t>
      </w:r>
      <w:r w:rsidR="00861B1C" w:rsidRPr="00861B1C">
        <w:rPr>
          <w:color w:val="212121"/>
          <w:spacing w:val="-1"/>
        </w:rPr>
        <w:t>)</w:t>
      </w:r>
      <w:r w:rsidR="007F7970" w:rsidRPr="00861B1C">
        <w:rPr>
          <w:color w:val="212121"/>
          <w:spacing w:val="-1"/>
        </w:rPr>
        <w:t xml:space="preserve"> рублей (отчет об оценке от </w:t>
      </w:r>
      <w:r w:rsidR="00861B1C" w:rsidRPr="00861B1C">
        <w:rPr>
          <w:color w:val="212121"/>
          <w:spacing w:val="-1"/>
        </w:rPr>
        <w:t>1</w:t>
      </w:r>
      <w:r w:rsidR="00AB099F">
        <w:rPr>
          <w:color w:val="212121"/>
          <w:spacing w:val="-1"/>
        </w:rPr>
        <w:t>0</w:t>
      </w:r>
      <w:r w:rsidR="00861B1C" w:rsidRPr="00861B1C">
        <w:rPr>
          <w:color w:val="212121"/>
          <w:spacing w:val="-1"/>
        </w:rPr>
        <w:t>.03.202</w:t>
      </w:r>
      <w:r w:rsidR="00AB099F">
        <w:rPr>
          <w:color w:val="212121"/>
          <w:spacing w:val="-1"/>
        </w:rPr>
        <w:t>3</w:t>
      </w:r>
      <w:r w:rsidR="007F7970" w:rsidRPr="00861B1C">
        <w:rPr>
          <w:color w:val="212121"/>
          <w:spacing w:val="-1"/>
        </w:rPr>
        <w:t xml:space="preserve"> № </w:t>
      </w:r>
      <w:r w:rsidR="00AB099F">
        <w:rPr>
          <w:color w:val="212121"/>
          <w:spacing w:val="-1"/>
        </w:rPr>
        <w:t>88</w:t>
      </w:r>
      <w:r w:rsidR="00861B1C" w:rsidRPr="00861B1C">
        <w:rPr>
          <w:color w:val="212121"/>
          <w:spacing w:val="-1"/>
        </w:rPr>
        <w:t>/202</w:t>
      </w:r>
      <w:r w:rsidR="00AB099F">
        <w:rPr>
          <w:color w:val="212121"/>
          <w:spacing w:val="-1"/>
        </w:rPr>
        <w:t>3</w:t>
      </w:r>
      <w:r w:rsidR="007F7970" w:rsidRPr="00861B1C">
        <w:rPr>
          <w:color w:val="212121"/>
          <w:spacing w:val="-1"/>
        </w:rPr>
        <w:t xml:space="preserve"> Индивидуальный предприни</w:t>
      </w:r>
      <w:bookmarkStart w:id="0" w:name="_GoBack"/>
      <w:bookmarkEnd w:id="0"/>
      <w:r w:rsidR="007F7970">
        <w:rPr>
          <w:color w:val="212121"/>
          <w:spacing w:val="-1"/>
        </w:rPr>
        <w:t xml:space="preserve">матель </w:t>
      </w:r>
      <w:proofErr w:type="spellStart"/>
      <w:r w:rsidR="007F7970">
        <w:rPr>
          <w:color w:val="212121"/>
          <w:spacing w:val="-1"/>
        </w:rPr>
        <w:t>Веселкина</w:t>
      </w:r>
      <w:proofErr w:type="spellEnd"/>
      <w:r w:rsidR="007F7970">
        <w:rPr>
          <w:color w:val="212121"/>
          <w:spacing w:val="-1"/>
        </w:rPr>
        <w:t xml:space="preserve"> Юлия Константиновна</w:t>
      </w:r>
      <w:r w:rsidR="007F7970" w:rsidRPr="00E13C21">
        <w:rPr>
          <w:color w:val="212121"/>
          <w:spacing w:val="-1"/>
        </w:rPr>
        <w:t>).</w:t>
      </w:r>
    </w:p>
    <w:p w:rsidR="00D27116" w:rsidRPr="00832A86" w:rsidRDefault="00D27116" w:rsidP="007F7970">
      <w:pPr>
        <w:pStyle w:val="1"/>
        <w:rPr>
          <w:rFonts w:eastAsia="Calibri"/>
          <w:sz w:val="28"/>
          <w:szCs w:val="28"/>
          <w:lang w:eastAsia="en-US"/>
        </w:rPr>
      </w:pPr>
    </w:p>
    <w:sectPr w:rsidR="00D27116" w:rsidRPr="00832A86" w:rsidSect="009F13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EBF" w:rsidRDefault="002E7EBF" w:rsidP="009F136E">
      <w:r>
        <w:separator/>
      </w:r>
    </w:p>
  </w:endnote>
  <w:endnote w:type="continuationSeparator" w:id="0">
    <w:p w:rsidR="002E7EBF" w:rsidRDefault="002E7EBF" w:rsidP="009F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EBF" w:rsidRDefault="002E7EBF" w:rsidP="009F136E">
      <w:r>
        <w:separator/>
      </w:r>
    </w:p>
  </w:footnote>
  <w:footnote w:type="continuationSeparator" w:id="0">
    <w:p w:rsidR="002E7EBF" w:rsidRDefault="002E7EBF" w:rsidP="009F1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166017"/>
      <w:docPartObj>
        <w:docPartGallery w:val="Page Numbers (Top of Page)"/>
        <w:docPartUnique/>
      </w:docPartObj>
    </w:sdtPr>
    <w:sdtContent>
      <w:p w:rsidR="009F136E" w:rsidRDefault="009F136E">
        <w:pPr>
          <w:pStyle w:val="ab"/>
          <w:jc w:val="center"/>
        </w:pPr>
        <w:fldSimple w:instr=" PAGE   \* MERGEFORMAT ">
          <w:r w:rsidR="003F37EE">
            <w:rPr>
              <w:rFonts w:hint="eastAsia"/>
              <w:noProof/>
            </w:rPr>
            <w:t>2</w:t>
          </w:r>
        </w:fldSimple>
      </w:p>
    </w:sdtContent>
  </w:sdt>
  <w:p w:rsidR="009F136E" w:rsidRDefault="009F136E">
    <w:pPr>
      <w:pStyle w:val="ab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1A5"/>
    <w:rsid w:val="00004915"/>
    <w:rsid w:val="000171A5"/>
    <w:rsid w:val="00193ED5"/>
    <w:rsid w:val="002E4993"/>
    <w:rsid w:val="002E7EBF"/>
    <w:rsid w:val="003F37EE"/>
    <w:rsid w:val="004C56E0"/>
    <w:rsid w:val="004E712A"/>
    <w:rsid w:val="005B65BF"/>
    <w:rsid w:val="007F7970"/>
    <w:rsid w:val="00861B1C"/>
    <w:rsid w:val="008B6F17"/>
    <w:rsid w:val="009F136E"/>
    <w:rsid w:val="00AB099F"/>
    <w:rsid w:val="00B703A7"/>
    <w:rsid w:val="00C2493C"/>
    <w:rsid w:val="00D27116"/>
    <w:rsid w:val="00E13610"/>
    <w:rsid w:val="00E871BF"/>
    <w:rsid w:val="00F03480"/>
    <w:rsid w:val="00F07C84"/>
    <w:rsid w:val="00FF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16"/>
    <w:pPr>
      <w:widowControl w:val="0"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D2711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116"/>
    <w:rPr>
      <w:color w:val="0000FF"/>
      <w:u w:val="single"/>
    </w:rPr>
  </w:style>
  <w:style w:type="paragraph" w:customStyle="1" w:styleId="a4">
    <w:name w:val="Текст в заданном формате"/>
    <w:basedOn w:val="a"/>
    <w:qFormat/>
    <w:rsid w:val="00D27116"/>
    <w:rPr>
      <w:rFonts w:ascii="Liberation Mono" w:hAnsi="Liberation Mono" w:cs="Liberation Mono"/>
      <w:sz w:val="20"/>
      <w:szCs w:val="20"/>
    </w:rPr>
  </w:style>
  <w:style w:type="character" w:customStyle="1" w:styleId="blk">
    <w:name w:val="blk"/>
    <w:basedOn w:val="a0"/>
    <w:rsid w:val="00D27116"/>
  </w:style>
  <w:style w:type="character" w:customStyle="1" w:styleId="apple-converted-space">
    <w:name w:val="apple-converted-space"/>
    <w:basedOn w:val="a0"/>
    <w:rsid w:val="00D27116"/>
  </w:style>
  <w:style w:type="character" w:customStyle="1" w:styleId="10">
    <w:name w:val="Заголовок 1 Знак"/>
    <w:basedOn w:val="a0"/>
    <w:link w:val="1"/>
    <w:rsid w:val="00D271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D27116"/>
    <w:pPr>
      <w:widowControl/>
      <w:ind w:firstLine="720"/>
      <w:jc w:val="both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D27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271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p2">
    <w:name w:val="p2"/>
    <w:basedOn w:val="a"/>
    <w:rsid w:val="00D271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7e0e3eeebeee2eeea1">
    <w:name w:val="Зc7аe0гe3оeeлebоeeвe2оeeкea 1"/>
    <w:basedOn w:val="a"/>
    <w:uiPriority w:val="99"/>
    <w:rsid w:val="00D27116"/>
    <w:pPr>
      <w:widowControl/>
      <w:autoSpaceDE w:val="0"/>
      <w:autoSpaceDN w:val="0"/>
      <w:adjustRightInd w:val="0"/>
      <w:spacing w:before="108" w:after="108"/>
      <w:ind w:firstLine="720"/>
      <w:jc w:val="center"/>
    </w:pPr>
    <w:rPr>
      <w:rFonts w:ascii="Times New Roman CYR" w:eastAsia="Times New Roman" w:cs="Times New Roman CYR"/>
      <w:b/>
      <w:bCs/>
      <w:color w:val="26282F"/>
      <w:kern w:val="1"/>
      <w:lang w:eastAsia="ru-RU"/>
    </w:rPr>
  </w:style>
  <w:style w:type="character" w:customStyle="1" w:styleId="a7">
    <w:name w:val="Гипертекстовая ссылка"/>
    <w:basedOn w:val="a0"/>
    <w:uiPriority w:val="99"/>
    <w:rsid w:val="00D27116"/>
    <w:rPr>
      <w:color w:val="106BBE"/>
    </w:rPr>
  </w:style>
  <w:style w:type="paragraph" w:customStyle="1" w:styleId="ConsPlusNormal">
    <w:name w:val="ConsPlusNormal"/>
    <w:rsid w:val="002E4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2E4993"/>
    <w:pPr>
      <w:widowControl w:val="0"/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7F7970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970"/>
    <w:rPr>
      <w:rFonts w:ascii="Segoe UI" w:eastAsia="NSimSun" w:hAnsi="Segoe UI" w:cs="Mangal"/>
      <w:sz w:val="18"/>
      <w:szCs w:val="16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9F136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9F136E"/>
    <w:rPr>
      <w:rFonts w:ascii="Liberation Serif" w:eastAsia="NSimSun" w:hAnsi="Liberation Serif" w:cs="Mangal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9F136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F136E"/>
    <w:rPr>
      <w:rFonts w:ascii="Liberation Serif" w:eastAsia="N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2022-03-14T04:05:00Z</cp:lastPrinted>
  <dcterms:created xsi:type="dcterms:W3CDTF">2021-01-15T04:46:00Z</dcterms:created>
  <dcterms:modified xsi:type="dcterms:W3CDTF">2023-04-03T03:46:00Z</dcterms:modified>
</cp:coreProperties>
</file>